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E4AB98" w14:textId="77777777" w:rsidR="00BB47D0" w:rsidRPr="00A73CFD" w:rsidRDefault="00BB47D0" w:rsidP="00B11570">
      <w:pPr>
        <w:rPr>
          <w:rFonts w:ascii="Times" w:hAnsi="Times"/>
        </w:rPr>
      </w:pPr>
    </w:p>
    <w:p w14:paraId="0997AB3B" w14:textId="77777777" w:rsidR="00B22B38" w:rsidRPr="00A73CFD" w:rsidRDefault="00B22B38">
      <w:pPr>
        <w:rPr>
          <w:rFonts w:ascii="Times" w:hAnsi="Times"/>
        </w:rPr>
      </w:pPr>
    </w:p>
    <w:p w14:paraId="1A90B514" w14:textId="77777777" w:rsidR="00B22B38" w:rsidRPr="00A73CFD" w:rsidRDefault="00B22B38">
      <w:pPr>
        <w:rPr>
          <w:rFonts w:ascii="Times" w:hAnsi="Times"/>
        </w:rPr>
      </w:pPr>
    </w:p>
    <w:p w14:paraId="3659B499" w14:textId="77777777" w:rsidR="00C01D87" w:rsidRDefault="00C01D87" w:rsidP="00A73CFD">
      <w:pPr>
        <w:pStyle w:val="Heading2"/>
        <w:rPr>
          <w:rFonts w:ascii="Gill Sans" w:hAnsi="Gill Sans" w:cs="Gill Sans"/>
          <w:color w:val="632423" w:themeColor="accent2" w:themeShade="80"/>
          <w:sz w:val="32"/>
          <w:szCs w:val="32"/>
        </w:rPr>
      </w:pPr>
    </w:p>
    <w:p w14:paraId="2528FA57" w14:textId="72ADFA73" w:rsidR="00CD3371" w:rsidRPr="00B65B9C" w:rsidRDefault="00C01D87" w:rsidP="00A73CFD">
      <w:pPr>
        <w:pStyle w:val="Heading2"/>
        <w:rPr>
          <w:rFonts w:ascii="Gill Sans" w:hAnsi="Gill Sans" w:cs="Gill Sans"/>
          <w:color w:val="632423" w:themeColor="accent2" w:themeShade="80"/>
          <w:sz w:val="32"/>
          <w:szCs w:val="32"/>
        </w:rPr>
      </w:pPr>
      <w:r>
        <w:rPr>
          <w:rFonts w:ascii="Gill Sans" w:hAnsi="Gill Sans" w:cs="Gill Sans"/>
          <w:color w:val="632423" w:themeColor="accent2" w:themeShade="80"/>
          <w:sz w:val="32"/>
          <w:szCs w:val="32"/>
        </w:rPr>
        <w:t xml:space="preserve">Job Opening: </w:t>
      </w:r>
      <w:r w:rsidR="001178D5" w:rsidRPr="001178D5">
        <w:rPr>
          <w:rFonts w:ascii="Gill Sans" w:hAnsi="Gill Sans" w:cs="Gill Sans"/>
          <w:color w:val="632423" w:themeColor="accent2" w:themeShade="80"/>
          <w:sz w:val="32"/>
          <w:szCs w:val="32"/>
        </w:rPr>
        <w:t>Forestry and Grounds Apprentice</w:t>
      </w:r>
    </w:p>
    <w:p w14:paraId="3018AF14" w14:textId="77777777" w:rsidR="00CD3371" w:rsidRPr="00A73CFD" w:rsidRDefault="00CD3371" w:rsidP="00CD3371">
      <w:pPr>
        <w:rPr>
          <w:rFonts w:ascii="Times" w:hAnsi="Times"/>
        </w:rPr>
      </w:pPr>
    </w:p>
    <w:p w14:paraId="66F1C0A2" w14:textId="70B42F0A" w:rsidR="00C01D87" w:rsidRPr="001178D5" w:rsidRDefault="00C01D87" w:rsidP="00A73CFD">
      <w:pPr>
        <w:rPr>
          <w:rFonts w:ascii="Gill Sans" w:hAnsi="Gill Sans" w:cs="Gill Sans"/>
        </w:rPr>
      </w:pPr>
      <w:r w:rsidRPr="001178D5">
        <w:rPr>
          <w:rFonts w:ascii="Gill Sans" w:hAnsi="Gill Sans" w:cs="Gill Sans"/>
        </w:rPr>
        <w:t xml:space="preserve">Job Title: </w:t>
      </w:r>
      <w:r w:rsidR="001178D5" w:rsidRPr="001178D5">
        <w:rPr>
          <w:rFonts w:ascii="Gill Sans" w:hAnsi="Gill Sans" w:cs="Gill Sans"/>
        </w:rPr>
        <w:t>Forestry and Grounds Apprentice</w:t>
      </w:r>
    </w:p>
    <w:p w14:paraId="6961BCE1" w14:textId="7430848D" w:rsidR="00C01D87" w:rsidRDefault="00AE11A4" w:rsidP="00A73CFD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Type: F</w:t>
      </w:r>
      <w:r w:rsidR="00C01D87" w:rsidRPr="001178D5">
        <w:rPr>
          <w:rFonts w:ascii="Gill Sans" w:hAnsi="Gill Sans" w:cs="Gill Sans"/>
        </w:rPr>
        <w:t>ull time</w:t>
      </w:r>
      <w:r>
        <w:rPr>
          <w:rFonts w:ascii="Gill Sans" w:hAnsi="Gill Sans" w:cs="Gill Sans"/>
        </w:rPr>
        <w:t>,</w:t>
      </w:r>
      <w:r w:rsidR="001178D5" w:rsidRPr="001178D5">
        <w:rPr>
          <w:rFonts w:ascii="Gill Sans" w:hAnsi="Gill Sans" w:cs="Gill Sans"/>
        </w:rPr>
        <w:t xml:space="preserve"> seasonal, non-exempt, </w:t>
      </w:r>
      <w:r w:rsidR="00C01D87" w:rsidRPr="001178D5">
        <w:rPr>
          <w:rFonts w:ascii="Gill Sans" w:hAnsi="Gill Sans" w:cs="Gill Sans"/>
        </w:rPr>
        <w:t>hourly</w:t>
      </w:r>
    </w:p>
    <w:p w14:paraId="6597F148" w14:textId="386A9352" w:rsidR="00C01D87" w:rsidRDefault="00C01D87" w:rsidP="00A73CFD">
      <w:pPr>
        <w:rPr>
          <w:rFonts w:ascii="Times" w:hAnsi="Times"/>
        </w:rPr>
      </w:pPr>
      <w:r>
        <w:rPr>
          <w:rFonts w:ascii="Gill Sans" w:hAnsi="Gill Sans" w:cs="Gill Sans"/>
        </w:rPr>
        <w:t>Location: Philo Ridge Farm, Charlotte, Vermont</w:t>
      </w:r>
    </w:p>
    <w:p w14:paraId="09751228" w14:textId="77777777" w:rsidR="00C01D87" w:rsidRDefault="00C01D87" w:rsidP="00A73CFD">
      <w:pPr>
        <w:rPr>
          <w:rFonts w:ascii="Times" w:hAnsi="Times"/>
        </w:rPr>
      </w:pPr>
    </w:p>
    <w:p w14:paraId="1673A982" w14:textId="6E3A8ED4" w:rsidR="00C01D87" w:rsidRPr="00C01D87" w:rsidRDefault="00C01D87" w:rsidP="00A73CFD">
      <w:pPr>
        <w:rPr>
          <w:rFonts w:ascii="Gill Sans" w:hAnsi="Gill Sans" w:cs="Gill Sans"/>
        </w:rPr>
      </w:pPr>
      <w:r w:rsidRPr="00C01D87">
        <w:rPr>
          <w:rFonts w:ascii="Gill Sans" w:hAnsi="Gill Sans" w:cs="Gill Sans"/>
        </w:rPr>
        <w:t>Our Culture</w:t>
      </w:r>
    </w:p>
    <w:p w14:paraId="6FC1C0F3" w14:textId="348FBBD6" w:rsidR="00C01D87" w:rsidRDefault="00C01D87" w:rsidP="00C01D87">
      <w:pPr>
        <w:rPr>
          <w:rFonts w:ascii="Times" w:hAnsi="Times"/>
        </w:rPr>
      </w:pPr>
      <w:r w:rsidRPr="00C01D87">
        <w:rPr>
          <w:rFonts w:ascii="Times" w:hAnsi="Times"/>
        </w:rPr>
        <w:t>Philo Ridge Farm is a 400-acre historic farm that brings together the rich cultural past of the region to develop the local agricultural economy and respect the ecosystem. We strive to be a beautiful, functional farm at the forefront of research, innovation, and conversation around our food. The property is used for a mixture of activities and operations including: mixed vegetable production, flowers, orchards, sheep, chickens</w:t>
      </w:r>
      <w:r>
        <w:rPr>
          <w:rFonts w:ascii="Times" w:hAnsi="Times"/>
        </w:rPr>
        <w:t xml:space="preserve">, cattle, horses, haying, </w:t>
      </w:r>
      <w:r w:rsidRPr="00C01D87">
        <w:rPr>
          <w:rFonts w:ascii="Times" w:hAnsi="Times"/>
        </w:rPr>
        <w:t xml:space="preserve">and pigs. </w:t>
      </w:r>
      <w:r w:rsidR="002235AD">
        <w:rPr>
          <w:rFonts w:ascii="Times" w:hAnsi="Times"/>
        </w:rPr>
        <w:t>We believe in treating our farm team</w:t>
      </w:r>
      <w:r w:rsidRPr="00C01D87">
        <w:rPr>
          <w:rFonts w:ascii="Times" w:hAnsi="Times"/>
        </w:rPr>
        <w:t>, animals, and the soil with respect and care. All of our employees embody the spirit of sharing, g</w:t>
      </w:r>
      <w:r>
        <w:rPr>
          <w:rFonts w:ascii="Times" w:hAnsi="Times"/>
        </w:rPr>
        <w:t>rowing together an</w:t>
      </w:r>
      <w:r w:rsidR="0035338B">
        <w:rPr>
          <w:rFonts w:ascii="Times" w:hAnsi="Times"/>
        </w:rPr>
        <w:t xml:space="preserve">d education. </w:t>
      </w:r>
    </w:p>
    <w:p w14:paraId="4ED6F36B" w14:textId="77777777" w:rsidR="00C01D87" w:rsidRDefault="00C01D87" w:rsidP="00C01D87">
      <w:pPr>
        <w:rPr>
          <w:rFonts w:ascii="Times" w:hAnsi="Times"/>
        </w:rPr>
      </w:pPr>
    </w:p>
    <w:p w14:paraId="21E28DDD" w14:textId="58C5E163" w:rsidR="00C01D87" w:rsidRPr="00C01D87" w:rsidRDefault="00C01D87" w:rsidP="00C01D87">
      <w:pPr>
        <w:rPr>
          <w:rFonts w:ascii="Gill Sans" w:hAnsi="Gill Sans" w:cs="Gill Sans"/>
        </w:rPr>
      </w:pPr>
      <w:r w:rsidRPr="00C01D87">
        <w:rPr>
          <w:rFonts w:ascii="Gill Sans" w:hAnsi="Gill Sans" w:cs="Gill Sans"/>
        </w:rPr>
        <w:t>Position Overview</w:t>
      </w:r>
    </w:p>
    <w:p w14:paraId="47671C3A" w14:textId="096258C8" w:rsidR="00C01D87" w:rsidRDefault="003152AB" w:rsidP="00C01D87">
      <w:pPr>
        <w:rPr>
          <w:rFonts w:ascii="Times" w:hAnsi="Times"/>
        </w:rPr>
      </w:pPr>
      <w:r>
        <w:rPr>
          <w:rFonts w:ascii="Times" w:hAnsi="Times"/>
        </w:rPr>
        <w:t>With guidance from staff, t</w:t>
      </w:r>
      <w:r w:rsidR="00C01D87" w:rsidRPr="001178D5">
        <w:rPr>
          <w:rFonts w:ascii="Times" w:hAnsi="Times"/>
        </w:rPr>
        <w:t xml:space="preserve">he </w:t>
      </w:r>
      <w:r w:rsidR="00AE11A4">
        <w:rPr>
          <w:rFonts w:ascii="Times" w:hAnsi="Times"/>
        </w:rPr>
        <w:t>a</w:t>
      </w:r>
      <w:r w:rsidR="001178D5" w:rsidRPr="001178D5">
        <w:rPr>
          <w:rFonts w:ascii="Times" w:hAnsi="Times"/>
        </w:rPr>
        <w:t>pprentice</w:t>
      </w:r>
      <w:r w:rsidR="001178D5">
        <w:rPr>
          <w:rFonts w:ascii="Times" w:hAnsi="Times"/>
        </w:rPr>
        <w:t xml:space="preserve"> will be responsible for </w:t>
      </w:r>
      <w:r w:rsidR="0035338B">
        <w:rPr>
          <w:rFonts w:ascii="Times" w:hAnsi="Times"/>
        </w:rPr>
        <w:t xml:space="preserve">executing </w:t>
      </w:r>
      <w:r>
        <w:rPr>
          <w:rFonts w:ascii="Times" w:hAnsi="Times"/>
        </w:rPr>
        <w:t xml:space="preserve">sections of </w:t>
      </w:r>
      <w:r w:rsidR="0035338B">
        <w:rPr>
          <w:rFonts w:ascii="Times" w:hAnsi="Times"/>
        </w:rPr>
        <w:t>an agroforestry program to manage the forests as well as woody areas disp</w:t>
      </w:r>
      <w:r w:rsidR="00AE11A4">
        <w:rPr>
          <w:rFonts w:ascii="Times" w:hAnsi="Times"/>
        </w:rPr>
        <w:t xml:space="preserve">ersed throughout the property. </w:t>
      </w:r>
      <w:r w:rsidR="0005248A">
        <w:rPr>
          <w:rFonts w:ascii="Times" w:hAnsi="Times"/>
        </w:rPr>
        <w:t xml:space="preserve">The candidate will carry out </w:t>
      </w:r>
      <w:r w:rsidR="0035338B">
        <w:rPr>
          <w:rFonts w:ascii="Times" w:hAnsi="Times"/>
        </w:rPr>
        <w:t>tre</w:t>
      </w:r>
      <w:r w:rsidR="0005248A">
        <w:rPr>
          <w:rFonts w:ascii="Times" w:hAnsi="Times"/>
        </w:rPr>
        <w:t>e plantings ac</w:t>
      </w:r>
      <w:r w:rsidR="00FA5CD6">
        <w:rPr>
          <w:rFonts w:ascii="Times" w:hAnsi="Times"/>
        </w:rPr>
        <w:t xml:space="preserve">ross the farm, create tree-lined avenues </w:t>
      </w:r>
      <w:r w:rsidR="0005248A">
        <w:rPr>
          <w:rFonts w:ascii="Times" w:hAnsi="Times"/>
        </w:rPr>
        <w:t xml:space="preserve">and </w:t>
      </w:r>
      <w:r w:rsidR="006E71FC">
        <w:rPr>
          <w:rFonts w:ascii="Times" w:hAnsi="Times"/>
        </w:rPr>
        <w:t>wind-blocks</w:t>
      </w:r>
      <w:r w:rsidR="0005248A">
        <w:rPr>
          <w:rFonts w:ascii="Times" w:hAnsi="Times"/>
        </w:rPr>
        <w:t xml:space="preserve">, </w:t>
      </w:r>
      <w:r w:rsidR="00AE11A4">
        <w:rPr>
          <w:rFonts w:ascii="Times" w:hAnsi="Times"/>
        </w:rPr>
        <w:t>and work</w:t>
      </w:r>
      <w:r w:rsidR="008667AD">
        <w:rPr>
          <w:rFonts w:ascii="Times" w:hAnsi="Times"/>
        </w:rPr>
        <w:t xml:space="preserve"> with farm staff on </w:t>
      </w:r>
      <w:r w:rsidR="00FA5CD6">
        <w:rPr>
          <w:rFonts w:ascii="Times" w:hAnsi="Times"/>
        </w:rPr>
        <w:t>grounds-</w:t>
      </w:r>
      <w:r w:rsidR="006E71FC">
        <w:rPr>
          <w:rFonts w:ascii="Times" w:hAnsi="Times"/>
        </w:rPr>
        <w:t>keeping</w:t>
      </w:r>
      <w:r w:rsidR="008667AD">
        <w:rPr>
          <w:rFonts w:ascii="Times" w:hAnsi="Times"/>
        </w:rPr>
        <w:t xml:space="preserve"> projects and tasks</w:t>
      </w:r>
      <w:r w:rsidR="00AE11A4">
        <w:rPr>
          <w:rFonts w:ascii="Times" w:hAnsi="Times"/>
        </w:rPr>
        <w:t xml:space="preserve">. </w:t>
      </w:r>
      <w:r w:rsidR="006E71FC">
        <w:rPr>
          <w:rFonts w:ascii="Times" w:hAnsi="Times"/>
        </w:rPr>
        <w:t xml:space="preserve">The apprentice will </w:t>
      </w:r>
      <w:r w:rsidR="0005248A">
        <w:rPr>
          <w:rFonts w:ascii="Times" w:hAnsi="Times"/>
        </w:rPr>
        <w:t>maintain new plantings through watering</w:t>
      </w:r>
      <w:r w:rsidR="006E71FC">
        <w:rPr>
          <w:rFonts w:ascii="Times" w:hAnsi="Times"/>
        </w:rPr>
        <w:t xml:space="preserve"> a</w:t>
      </w:r>
      <w:r>
        <w:rPr>
          <w:rFonts w:ascii="Times" w:hAnsi="Times"/>
        </w:rPr>
        <w:t xml:space="preserve">nd fertility as well as monitoring </w:t>
      </w:r>
      <w:r w:rsidR="006E71FC">
        <w:rPr>
          <w:rFonts w:ascii="Times" w:hAnsi="Times"/>
        </w:rPr>
        <w:t xml:space="preserve">the health of the stock and document and map plantings. The apprentice will start a native plant nursery on the property where we plan to grow native plants for research and restoration efforts in the region. </w:t>
      </w:r>
      <w:r>
        <w:rPr>
          <w:rFonts w:ascii="Times" w:hAnsi="Times"/>
        </w:rPr>
        <w:t>With guidance, the candidate will also work to increase</w:t>
      </w:r>
      <w:r w:rsidRPr="003152AB">
        <w:rPr>
          <w:rFonts w:ascii="Times" w:hAnsi="Times"/>
        </w:rPr>
        <w:t xml:space="preserve"> the productivity of </w:t>
      </w:r>
      <w:r>
        <w:rPr>
          <w:rFonts w:ascii="Times" w:hAnsi="Times"/>
        </w:rPr>
        <w:t xml:space="preserve">several </w:t>
      </w:r>
      <w:r w:rsidRPr="003152AB">
        <w:rPr>
          <w:rFonts w:ascii="Times" w:hAnsi="Times"/>
        </w:rPr>
        <w:t>pasture</w:t>
      </w:r>
      <w:r>
        <w:rPr>
          <w:rFonts w:ascii="Times" w:hAnsi="Times"/>
        </w:rPr>
        <w:t>s by integrating hard wood trees</w:t>
      </w:r>
      <w:r w:rsidRPr="003152AB">
        <w:rPr>
          <w:rFonts w:ascii="Times" w:hAnsi="Times"/>
        </w:rPr>
        <w:t xml:space="preserve"> to shade livestock, accumulate nutrients, </w:t>
      </w:r>
      <w:r>
        <w:rPr>
          <w:rFonts w:ascii="Times" w:hAnsi="Times"/>
        </w:rPr>
        <w:t xml:space="preserve">and </w:t>
      </w:r>
      <w:r w:rsidRPr="003152AB">
        <w:rPr>
          <w:rFonts w:ascii="Times" w:hAnsi="Times"/>
        </w:rPr>
        <w:t>produce mor</w:t>
      </w:r>
      <w:r>
        <w:rPr>
          <w:rFonts w:ascii="Times" w:hAnsi="Times"/>
        </w:rPr>
        <w:t>e brows</w:t>
      </w:r>
      <w:r w:rsidR="00AE11A4">
        <w:rPr>
          <w:rFonts w:ascii="Times" w:hAnsi="Times"/>
        </w:rPr>
        <w:t xml:space="preserve">e for the livestock operation. </w:t>
      </w:r>
      <w:r>
        <w:rPr>
          <w:rFonts w:ascii="Times" w:hAnsi="Times"/>
        </w:rPr>
        <w:t xml:space="preserve">The </w:t>
      </w:r>
      <w:r w:rsidR="00004E56">
        <w:rPr>
          <w:rFonts w:ascii="Times" w:hAnsi="Times"/>
        </w:rPr>
        <w:t>position wil</w:t>
      </w:r>
      <w:r w:rsidR="002235AD">
        <w:rPr>
          <w:rFonts w:ascii="Times" w:hAnsi="Times"/>
        </w:rPr>
        <w:t xml:space="preserve">l also work the farm team </w:t>
      </w:r>
      <w:r w:rsidR="00004E56">
        <w:rPr>
          <w:rFonts w:ascii="Times" w:hAnsi="Times"/>
        </w:rPr>
        <w:t>on trail maintenan</w:t>
      </w:r>
      <w:r w:rsidR="00FA5CD6">
        <w:rPr>
          <w:rFonts w:ascii="Times" w:hAnsi="Times"/>
        </w:rPr>
        <w:t xml:space="preserve">ce </w:t>
      </w:r>
      <w:r w:rsidR="00004E56">
        <w:rPr>
          <w:rFonts w:ascii="Times" w:hAnsi="Times"/>
        </w:rPr>
        <w:t xml:space="preserve">and improving existing trails by removing downed branches and undesirable plants from trail edges. </w:t>
      </w:r>
    </w:p>
    <w:p w14:paraId="35A776C5" w14:textId="77777777" w:rsidR="00C01D87" w:rsidRDefault="00C01D87" w:rsidP="00C01D87">
      <w:pPr>
        <w:rPr>
          <w:rFonts w:ascii="Times" w:hAnsi="Times"/>
        </w:rPr>
      </w:pPr>
    </w:p>
    <w:p w14:paraId="0E06E98C" w14:textId="4EC34BD8" w:rsidR="00C01D87" w:rsidRDefault="00C01D87" w:rsidP="00C01D87">
      <w:pPr>
        <w:rPr>
          <w:rFonts w:ascii="Gill Sans" w:hAnsi="Gill Sans" w:cs="Gill Sans"/>
        </w:rPr>
      </w:pPr>
      <w:r>
        <w:rPr>
          <w:rFonts w:ascii="Gill Sans" w:hAnsi="Gill Sans" w:cs="Gill Sans"/>
        </w:rPr>
        <w:t>Primary Responsibilities</w:t>
      </w:r>
    </w:p>
    <w:p w14:paraId="36FEBB67" w14:textId="786CB630" w:rsidR="00B22B38" w:rsidRDefault="0083504D" w:rsidP="00C01D87">
      <w:pPr>
        <w:pStyle w:val="ListParagraph"/>
        <w:numPr>
          <w:ilvl w:val="0"/>
          <w:numId w:val="16"/>
        </w:numPr>
        <w:ind w:left="360"/>
        <w:rPr>
          <w:rFonts w:ascii="Times" w:hAnsi="Times"/>
        </w:rPr>
      </w:pPr>
      <w:r>
        <w:rPr>
          <w:rFonts w:ascii="Times" w:hAnsi="Times"/>
        </w:rPr>
        <w:t>Manage establishment of new plantings</w:t>
      </w:r>
      <w:r w:rsidR="006E71FC">
        <w:rPr>
          <w:rFonts w:ascii="Times" w:hAnsi="Times"/>
        </w:rPr>
        <w:t xml:space="preserve"> across the farm property</w:t>
      </w:r>
    </w:p>
    <w:p w14:paraId="5EF2ACD3" w14:textId="484ADDE1" w:rsidR="006E71FC" w:rsidRDefault="006E71FC" w:rsidP="00C01D87">
      <w:pPr>
        <w:pStyle w:val="ListParagraph"/>
        <w:numPr>
          <w:ilvl w:val="0"/>
          <w:numId w:val="16"/>
        </w:numPr>
        <w:ind w:left="360"/>
        <w:rPr>
          <w:rFonts w:ascii="Times" w:hAnsi="Times"/>
        </w:rPr>
      </w:pPr>
      <w:r>
        <w:rPr>
          <w:rFonts w:ascii="Times" w:hAnsi="Times"/>
        </w:rPr>
        <w:t>Removing invasive trees and shrubs and replanting with native varieties</w:t>
      </w:r>
    </w:p>
    <w:p w14:paraId="3DBD68A9" w14:textId="4AF7B862" w:rsidR="00C01D87" w:rsidRDefault="002235AD" w:rsidP="006E71FC">
      <w:pPr>
        <w:pStyle w:val="ListParagraph"/>
        <w:numPr>
          <w:ilvl w:val="0"/>
          <w:numId w:val="16"/>
        </w:numPr>
        <w:ind w:left="360"/>
        <w:rPr>
          <w:rFonts w:ascii="Times" w:hAnsi="Times"/>
        </w:rPr>
      </w:pPr>
      <w:r>
        <w:rPr>
          <w:rFonts w:ascii="Times" w:hAnsi="Times"/>
        </w:rPr>
        <w:t>As time permits, a</w:t>
      </w:r>
      <w:r w:rsidR="006E71FC">
        <w:rPr>
          <w:rFonts w:ascii="Times" w:hAnsi="Times"/>
        </w:rPr>
        <w:t xml:space="preserve">ssist with various landscaping </w:t>
      </w:r>
      <w:r w:rsidR="004A119C">
        <w:rPr>
          <w:rFonts w:ascii="Times" w:hAnsi="Times"/>
        </w:rPr>
        <w:t xml:space="preserve">and farming </w:t>
      </w:r>
      <w:r w:rsidR="008B109D">
        <w:rPr>
          <w:rFonts w:ascii="Times" w:hAnsi="Times"/>
        </w:rPr>
        <w:t>projects</w:t>
      </w:r>
      <w:r w:rsidR="004A119C">
        <w:rPr>
          <w:rFonts w:ascii="Times" w:hAnsi="Times"/>
        </w:rPr>
        <w:t xml:space="preserve"> such as vegetable production and livestock management and haying</w:t>
      </w:r>
    </w:p>
    <w:p w14:paraId="421F3A5D" w14:textId="727A04CD" w:rsidR="004A119C" w:rsidRDefault="002235AD" w:rsidP="006E71FC">
      <w:pPr>
        <w:pStyle w:val="ListParagraph"/>
        <w:numPr>
          <w:ilvl w:val="0"/>
          <w:numId w:val="16"/>
        </w:numPr>
        <w:ind w:left="360"/>
        <w:rPr>
          <w:rFonts w:ascii="Times" w:hAnsi="Times"/>
        </w:rPr>
      </w:pPr>
      <w:r>
        <w:rPr>
          <w:rFonts w:ascii="Times" w:hAnsi="Times"/>
        </w:rPr>
        <w:t xml:space="preserve">Assist farm team members </w:t>
      </w:r>
      <w:r w:rsidR="003152AB">
        <w:rPr>
          <w:rFonts w:ascii="Times" w:hAnsi="Times"/>
        </w:rPr>
        <w:t>in gardening and irrigation, building projects and general maintenance and upkeep</w:t>
      </w:r>
    </w:p>
    <w:p w14:paraId="0996D6AE" w14:textId="313204BF" w:rsidR="00C01D87" w:rsidRPr="00AE11A4" w:rsidRDefault="00004E56" w:rsidP="00AE11A4">
      <w:pPr>
        <w:pStyle w:val="ListParagraph"/>
        <w:numPr>
          <w:ilvl w:val="0"/>
          <w:numId w:val="16"/>
        </w:numPr>
        <w:ind w:left="360"/>
        <w:rPr>
          <w:rFonts w:ascii="Times" w:hAnsi="Times"/>
        </w:rPr>
      </w:pPr>
      <w:r>
        <w:rPr>
          <w:rFonts w:ascii="Times" w:hAnsi="Times"/>
        </w:rPr>
        <w:t xml:space="preserve">Trail maintenance </w:t>
      </w:r>
    </w:p>
    <w:p w14:paraId="17EEC10C" w14:textId="77777777" w:rsidR="00C01D87" w:rsidRDefault="00C01D87" w:rsidP="00C01D87">
      <w:pPr>
        <w:rPr>
          <w:rFonts w:ascii="Times" w:hAnsi="Times"/>
        </w:rPr>
      </w:pPr>
    </w:p>
    <w:p w14:paraId="54722A2A" w14:textId="3A28E2A2" w:rsidR="004A119C" w:rsidRPr="004A119C" w:rsidRDefault="00C01D87" w:rsidP="004A119C">
      <w:pPr>
        <w:rPr>
          <w:rFonts w:ascii="Gill Sans" w:hAnsi="Gill Sans" w:cs="Gill Sans"/>
        </w:rPr>
      </w:pPr>
      <w:r w:rsidRPr="00C01D87">
        <w:rPr>
          <w:rFonts w:ascii="Gill Sans" w:hAnsi="Gill Sans" w:cs="Gill Sans"/>
        </w:rPr>
        <w:t>Candidate/ Position Qualifications</w:t>
      </w:r>
    </w:p>
    <w:p w14:paraId="351A47A8" w14:textId="77777777" w:rsidR="006E71FC" w:rsidRPr="00C01D87" w:rsidRDefault="006E71FC" w:rsidP="006E71FC">
      <w:pPr>
        <w:pStyle w:val="ListParagraph"/>
        <w:numPr>
          <w:ilvl w:val="0"/>
          <w:numId w:val="17"/>
        </w:numPr>
        <w:ind w:left="360"/>
        <w:rPr>
          <w:rFonts w:ascii="Times" w:hAnsi="Times"/>
        </w:rPr>
      </w:pPr>
      <w:r w:rsidRPr="00C01D87">
        <w:rPr>
          <w:rFonts w:ascii="Times" w:hAnsi="Times"/>
        </w:rPr>
        <w:t>Willingness to work outdoors in adverse weather conditions</w:t>
      </w:r>
    </w:p>
    <w:p w14:paraId="4C3BC894" w14:textId="77777777" w:rsidR="006E71FC" w:rsidRDefault="006E71FC" w:rsidP="006E71FC">
      <w:pPr>
        <w:pStyle w:val="ListParagraph"/>
        <w:numPr>
          <w:ilvl w:val="0"/>
          <w:numId w:val="17"/>
        </w:numPr>
        <w:ind w:left="360"/>
        <w:rPr>
          <w:rFonts w:ascii="Times" w:hAnsi="Times"/>
        </w:rPr>
      </w:pPr>
      <w:r w:rsidRPr="00C01D87">
        <w:rPr>
          <w:rFonts w:ascii="Times" w:hAnsi="Times"/>
        </w:rPr>
        <w:t>Ability to lift heavy objects and remain physically active throughout the day</w:t>
      </w:r>
    </w:p>
    <w:p w14:paraId="4D8B470E" w14:textId="6D814464" w:rsidR="004A119C" w:rsidRDefault="00004E56" w:rsidP="006E71FC">
      <w:pPr>
        <w:pStyle w:val="ListParagraph"/>
        <w:numPr>
          <w:ilvl w:val="0"/>
          <w:numId w:val="17"/>
        </w:numPr>
        <w:ind w:left="360"/>
        <w:rPr>
          <w:rFonts w:ascii="Times" w:hAnsi="Times"/>
        </w:rPr>
      </w:pPr>
      <w:r w:rsidRPr="00004E56">
        <w:rPr>
          <w:rFonts w:ascii="Times" w:hAnsi="Times"/>
        </w:rPr>
        <w:t>Working toward an Associate's or Bachelor's degree in agriculture, forestry, wildlife or park management or similar field is a plus</w:t>
      </w:r>
    </w:p>
    <w:p w14:paraId="7331B4A2" w14:textId="6BD25AA9" w:rsidR="004A119C" w:rsidRPr="0035338B" w:rsidRDefault="004A119C" w:rsidP="006E71FC">
      <w:pPr>
        <w:pStyle w:val="ListParagraph"/>
        <w:numPr>
          <w:ilvl w:val="0"/>
          <w:numId w:val="17"/>
        </w:numPr>
        <w:ind w:left="360"/>
        <w:rPr>
          <w:rFonts w:ascii="Times" w:hAnsi="Times"/>
        </w:rPr>
      </w:pPr>
      <w:r>
        <w:rPr>
          <w:rFonts w:ascii="Times" w:hAnsi="Times"/>
        </w:rPr>
        <w:t>Experience with irrigation and watering</w:t>
      </w:r>
    </w:p>
    <w:p w14:paraId="7F13B392" w14:textId="77777777" w:rsidR="00C01D87" w:rsidRDefault="00C01D87" w:rsidP="00C01D87">
      <w:pPr>
        <w:pStyle w:val="ListParagraph"/>
        <w:numPr>
          <w:ilvl w:val="0"/>
          <w:numId w:val="17"/>
        </w:numPr>
        <w:ind w:left="360"/>
        <w:rPr>
          <w:rFonts w:ascii="Times" w:hAnsi="Times"/>
        </w:rPr>
      </w:pPr>
      <w:r w:rsidRPr="00C01D87">
        <w:rPr>
          <w:rFonts w:ascii="Times" w:hAnsi="Times"/>
        </w:rPr>
        <w:t>Excellent verbal and written communication skills</w:t>
      </w:r>
    </w:p>
    <w:p w14:paraId="4C489C2A" w14:textId="703BCA59" w:rsidR="006E71FC" w:rsidRPr="00C01D87" w:rsidRDefault="006E71FC" w:rsidP="00C01D87">
      <w:pPr>
        <w:pStyle w:val="ListParagraph"/>
        <w:numPr>
          <w:ilvl w:val="0"/>
          <w:numId w:val="17"/>
        </w:numPr>
        <w:ind w:left="360"/>
        <w:rPr>
          <w:rFonts w:ascii="Times" w:hAnsi="Times"/>
        </w:rPr>
      </w:pPr>
      <w:r>
        <w:rPr>
          <w:rFonts w:ascii="Times" w:hAnsi="Times"/>
        </w:rPr>
        <w:t>Landscaping tools and equipment experience a plus, but can train on site</w:t>
      </w:r>
    </w:p>
    <w:p w14:paraId="31DCDA88" w14:textId="77777777" w:rsidR="00C01D87" w:rsidRPr="00C01D87" w:rsidRDefault="00C01D87" w:rsidP="00C01D87">
      <w:pPr>
        <w:pStyle w:val="ListParagraph"/>
        <w:numPr>
          <w:ilvl w:val="0"/>
          <w:numId w:val="17"/>
        </w:numPr>
        <w:ind w:left="360"/>
        <w:rPr>
          <w:rFonts w:ascii="Times" w:hAnsi="Times"/>
        </w:rPr>
      </w:pPr>
      <w:r w:rsidRPr="00C01D87">
        <w:rPr>
          <w:rFonts w:ascii="Times" w:hAnsi="Times"/>
        </w:rPr>
        <w:t>Computer, data entry and reporting skills</w:t>
      </w:r>
    </w:p>
    <w:p w14:paraId="70E4F240" w14:textId="77777777" w:rsidR="00C01D87" w:rsidRPr="00C01D87" w:rsidRDefault="00C01D87" w:rsidP="00C01D87">
      <w:pPr>
        <w:pStyle w:val="ListParagraph"/>
        <w:numPr>
          <w:ilvl w:val="0"/>
          <w:numId w:val="17"/>
        </w:numPr>
        <w:ind w:left="360"/>
        <w:rPr>
          <w:rFonts w:ascii="Times" w:hAnsi="Times"/>
        </w:rPr>
      </w:pPr>
      <w:r w:rsidRPr="00C01D87">
        <w:rPr>
          <w:rFonts w:ascii="Times" w:hAnsi="Times"/>
        </w:rPr>
        <w:t>Clean driving record and valid driver license</w:t>
      </w:r>
    </w:p>
    <w:p w14:paraId="1A2E76BD" w14:textId="77777777" w:rsidR="00C01D87" w:rsidRPr="00C01D87" w:rsidRDefault="00C01D87" w:rsidP="00C01D87">
      <w:pPr>
        <w:pStyle w:val="ListParagraph"/>
        <w:numPr>
          <w:ilvl w:val="0"/>
          <w:numId w:val="17"/>
        </w:numPr>
        <w:ind w:left="360"/>
        <w:rPr>
          <w:rFonts w:ascii="Times" w:hAnsi="Times"/>
        </w:rPr>
      </w:pPr>
      <w:r w:rsidRPr="00C01D87">
        <w:rPr>
          <w:rFonts w:ascii="Times" w:hAnsi="Times"/>
        </w:rPr>
        <w:t>Minimum 2 references</w:t>
      </w:r>
    </w:p>
    <w:p w14:paraId="0A77EC1E" w14:textId="77777777" w:rsidR="00C01D87" w:rsidRDefault="00C01D87" w:rsidP="00C01D87">
      <w:pPr>
        <w:rPr>
          <w:rFonts w:ascii="Times" w:hAnsi="Times"/>
          <w:highlight w:val="yellow"/>
        </w:rPr>
      </w:pPr>
    </w:p>
    <w:p w14:paraId="1D7CE8E0" w14:textId="18D9A543" w:rsidR="00C01D87" w:rsidRPr="00C01D87" w:rsidRDefault="00C01D87" w:rsidP="00C01D87">
      <w:pPr>
        <w:rPr>
          <w:rFonts w:ascii="Gill Sans" w:hAnsi="Gill Sans" w:cs="Gill Sans"/>
        </w:rPr>
      </w:pPr>
      <w:r w:rsidRPr="00C01D87">
        <w:rPr>
          <w:rFonts w:ascii="Gill Sans" w:hAnsi="Gill Sans" w:cs="Gill Sans"/>
        </w:rPr>
        <w:t>Compensation</w:t>
      </w:r>
    </w:p>
    <w:p w14:paraId="5BFEA50D" w14:textId="54A48ED3" w:rsidR="00C01D87" w:rsidRPr="00C01D87" w:rsidRDefault="00C01D87" w:rsidP="00C01D87">
      <w:pPr>
        <w:rPr>
          <w:rFonts w:ascii="Times" w:hAnsi="Times"/>
        </w:rPr>
      </w:pPr>
      <w:r>
        <w:rPr>
          <w:rFonts w:ascii="Times" w:hAnsi="Times"/>
        </w:rPr>
        <w:t>Compensation</w:t>
      </w:r>
      <w:r w:rsidRPr="00C01D87">
        <w:rPr>
          <w:rFonts w:ascii="Times" w:hAnsi="Times"/>
        </w:rPr>
        <w:t xml:space="preserve"> will b</w:t>
      </w:r>
      <w:r w:rsidR="006E71FC">
        <w:rPr>
          <w:rFonts w:ascii="Times" w:hAnsi="Times"/>
        </w:rPr>
        <w:t xml:space="preserve">e </w:t>
      </w:r>
      <w:r w:rsidR="005A75AD">
        <w:rPr>
          <w:rFonts w:ascii="Times" w:hAnsi="Times"/>
        </w:rPr>
        <w:t>$11</w:t>
      </w:r>
      <w:bookmarkStart w:id="0" w:name="_GoBack"/>
      <w:bookmarkEnd w:id="0"/>
      <w:r w:rsidR="002235AD">
        <w:rPr>
          <w:rFonts w:ascii="Times" w:hAnsi="Times"/>
        </w:rPr>
        <w:t>-14</w:t>
      </w:r>
      <w:r w:rsidR="006E71FC" w:rsidRPr="006E71FC">
        <w:rPr>
          <w:rFonts w:ascii="Times" w:hAnsi="Times"/>
        </w:rPr>
        <w:t xml:space="preserve"> per hour, depending on experience.</w:t>
      </w:r>
      <w:r w:rsidRPr="00C01D87">
        <w:rPr>
          <w:rFonts w:ascii="Times" w:hAnsi="Times"/>
          <w:highlight w:val="yellow"/>
        </w:rPr>
        <w:t xml:space="preserve"> </w:t>
      </w:r>
    </w:p>
    <w:p w14:paraId="530ECF18" w14:textId="77777777" w:rsidR="00C01D87" w:rsidRPr="00C01D87" w:rsidRDefault="00C01D87" w:rsidP="00C01D87">
      <w:pPr>
        <w:rPr>
          <w:rFonts w:ascii="Times" w:hAnsi="Times"/>
        </w:rPr>
      </w:pPr>
    </w:p>
    <w:p w14:paraId="7A2BB0B8" w14:textId="77777777" w:rsidR="00C01D87" w:rsidRPr="00C01D87" w:rsidRDefault="00C01D87" w:rsidP="00C01D87">
      <w:pPr>
        <w:rPr>
          <w:rFonts w:ascii="Gill Sans" w:hAnsi="Gill Sans" w:cs="Gill Sans"/>
        </w:rPr>
      </w:pPr>
      <w:r w:rsidRPr="00C01D87">
        <w:rPr>
          <w:rFonts w:ascii="Gill Sans" w:hAnsi="Gill Sans" w:cs="Gill Sans"/>
        </w:rPr>
        <w:t>Application Process</w:t>
      </w:r>
    </w:p>
    <w:p w14:paraId="630F218B" w14:textId="2954D41A" w:rsidR="00C01D87" w:rsidRPr="00C01D87" w:rsidRDefault="00C01D87" w:rsidP="00C01D87">
      <w:pPr>
        <w:rPr>
          <w:rFonts w:ascii="Times" w:hAnsi="Times"/>
        </w:rPr>
      </w:pPr>
      <w:r w:rsidRPr="00C01D87">
        <w:rPr>
          <w:rFonts w:ascii="Times" w:hAnsi="Times"/>
        </w:rPr>
        <w:t xml:space="preserve">Candidates should send a cover letter illustrating experience, resume, available start date, contact information, and reference contact information to </w:t>
      </w:r>
      <w:hyperlink r:id="rId7" w:history="1">
        <w:r w:rsidRPr="00084597">
          <w:rPr>
            <w:rStyle w:val="Hyperlink"/>
            <w:rFonts w:ascii="Times" w:hAnsi="Times"/>
          </w:rPr>
          <w:t>jobs@philoridgefarm.com</w:t>
        </w:r>
      </w:hyperlink>
      <w:r>
        <w:rPr>
          <w:rFonts w:ascii="Times" w:hAnsi="Times"/>
        </w:rPr>
        <w:t xml:space="preserve">. </w:t>
      </w:r>
      <w:r w:rsidRPr="00C01D87">
        <w:rPr>
          <w:rFonts w:ascii="Times" w:hAnsi="Times"/>
        </w:rPr>
        <w:t>Qualified candidates will be contacted directly. No phone calls please.</w:t>
      </w:r>
    </w:p>
    <w:sectPr w:rsidR="00C01D87" w:rsidRPr="00C01D87" w:rsidSect="00B22B3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33A462" w14:textId="77777777" w:rsidR="0062469C" w:rsidRDefault="0062469C" w:rsidP="00B22B38">
      <w:r>
        <w:separator/>
      </w:r>
    </w:p>
  </w:endnote>
  <w:endnote w:type="continuationSeparator" w:id="0">
    <w:p w14:paraId="6FBE9BA2" w14:textId="77777777" w:rsidR="0062469C" w:rsidRDefault="0062469C" w:rsidP="00B2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 Medium">
    <w:altName w:val="Arial"/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E54BB" w14:textId="77777777" w:rsidR="00A73CFD" w:rsidRDefault="00A73CFD" w:rsidP="00B22B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5567F9" w14:textId="77777777" w:rsidR="00A73CFD" w:rsidRDefault="00A73CFD" w:rsidP="00B22B3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6EBD2A" w14:textId="4AE9B6FB" w:rsidR="00D73D4E" w:rsidRPr="00A73CFD" w:rsidRDefault="00D73D4E" w:rsidP="00D73D4E">
    <w:pPr>
      <w:rPr>
        <w:rFonts w:ascii="Times" w:eastAsia="Times New Roman" w:hAnsi="Times" w:cs="Times New Roman"/>
        <w:color w:val="404040" w:themeColor="text1" w:themeTint="BF"/>
        <w:sz w:val="18"/>
        <w:szCs w:val="18"/>
      </w:rPr>
    </w:pPr>
    <w:r w:rsidRPr="00A73CFD">
      <w:rPr>
        <w:rFonts w:ascii="Times" w:eastAsia="Times New Roman" w:hAnsi="Times" w:cs="Times New Roman"/>
        <w:color w:val="404040" w:themeColor="text1" w:themeTint="BF"/>
        <w:sz w:val="18"/>
        <w:szCs w:val="18"/>
        <w:shd w:val="clear" w:color="auto" w:fill="FFFFFF"/>
      </w:rPr>
      <w:t>2766 Mt. Philo Rd., Charlotte, VT 05445</w:t>
    </w:r>
    <w:r w:rsidRPr="00A73CFD">
      <w:rPr>
        <w:rFonts w:ascii="Times" w:hAnsi="Times"/>
      </w:rPr>
      <w:tab/>
    </w:r>
    <w:r w:rsidRPr="00A73CFD">
      <w:rPr>
        <w:rFonts w:ascii="Times" w:hAnsi="Times"/>
      </w:rPr>
      <w:tab/>
    </w:r>
    <w:r w:rsidRPr="00A73CFD">
      <w:rPr>
        <w:rFonts w:ascii="Times" w:hAnsi="Times"/>
      </w:rPr>
      <w:tab/>
    </w:r>
    <w:r w:rsidRPr="00A73CFD">
      <w:rPr>
        <w:rFonts w:ascii="Times" w:hAnsi="Times"/>
      </w:rPr>
      <w:tab/>
    </w:r>
    <w:r w:rsidRPr="00A73CFD">
      <w:rPr>
        <w:rFonts w:ascii="Times" w:hAnsi="Times"/>
      </w:rPr>
      <w:tab/>
    </w:r>
    <w:r>
      <w:rPr>
        <w:rFonts w:ascii="Times" w:hAnsi="Times"/>
      </w:rPr>
      <w:tab/>
    </w:r>
    <w:r w:rsidRPr="00A73CFD">
      <w:rPr>
        <w:rFonts w:ascii="Times" w:hAnsi="Times"/>
      </w:rPr>
      <w:tab/>
    </w:r>
    <w:r w:rsidRPr="00A73CFD">
      <w:rPr>
        <w:rFonts w:ascii="Times" w:hAnsi="Times"/>
        <w:color w:val="412919"/>
        <w:sz w:val="18"/>
        <w:szCs w:val="18"/>
      </w:rPr>
      <w:t>philoridgefarm</w:t>
    </w:r>
    <w:r>
      <w:rPr>
        <w:rFonts w:ascii="Times" w:hAnsi="Times"/>
        <w:color w:val="412919"/>
        <w:sz w:val="18"/>
        <w:szCs w:val="18"/>
      </w:rPr>
      <w:t>.com</w:t>
    </w:r>
  </w:p>
  <w:p w14:paraId="06AE69D3" w14:textId="3355AA30" w:rsidR="00A73CFD" w:rsidRPr="00B22B38" w:rsidRDefault="00A73CFD" w:rsidP="00D73D4E">
    <w:pPr>
      <w:pStyle w:val="Footer"/>
      <w:tabs>
        <w:tab w:val="clear" w:pos="4320"/>
        <w:tab w:val="clear" w:pos="8640"/>
        <w:tab w:val="left" w:pos="2173"/>
      </w:tabs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2F0A15" w14:textId="7843B25F" w:rsidR="00A73CFD" w:rsidRPr="00A73CFD" w:rsidRDefault="00A73CFD" w:rsidP="00B11570">
    <w:pPr>
      <w:rPr>
        <w:rFonts w:ascii="Times" w:eastAsia="Times New Roman" w:hAnsi="Times" w:cs="Times New Roman"/>
        <w:color w:val="404040" w:themeColor="text1" w:themeTint="BF"/>
        <w:sz w:val="18"/>
        <w:szCs w:val="18"/>
      </w:rPr>
    </w:pPr>
    <w:r w:rsidRPr="00A73CFD">
      <w:rPr>
        <w:rFonts w:ascii="Times" w:eastAsia="Times New Roman" w:hAnsi="Times" w:cs="Times New Roman"/>
        <w:color w:val="404040" w:themeColor="text1" w:themeTint="BF"/>
        <w:sz w:val="18"/>
        <w:szCs w:val="18"/>
        <w:shd w:val="clear" w:color="auto" w:fill="FFFFFF"/>
      </w:rPr>
      <w:t>2766 Mt. Philo Rd., Charlotte, VT 05445</w:t>
    </w:r>
    <w:r w:rsidRPr="00A73CFD">
      <w:rPr>
        <w:rFonts w:ascii="Times" w:hAnsi="Times"/>
      </w:rPr>
      <w:tab/>
    </w:r>
    <w:r w:rsidRPr="00A73CFD">
      <w:rPr>
        <w:rFonts w:ascii="Times" w:hAnsi="Times"/>
      </w:rPr>
      <w:tab/>
    </w:r>
    <w:r w:rsidR="00D73D4E">
      <w:rPr>
        <w:rFonts w:ascii="Times" w:hAnsi="Times"/>
      </w:rPr>
      <w:tab/>
    </w:r>
    <w:r w:rsidRPr="00A73CFD">
      <w:rPr>
        <w:rFonts w:ascii="Times" w:hAnsi="Times"/>
      </w:rPr>
      <w:tab/>
    </w:r>
    <w:r w:rsidRPr="00A73CFD">
      <w:rPr>
        <w:rFonts w:ascii="Times" w:hAnsi="Times"/>
      </w:rPr>
      <w:tab/>
    </w:r>
    <w:r w:rsidRPr="00A73CFD">
      <w:rPr>
        <w:rFonts w:ascii="Times" w:hAnsi="Times"/>
      </w:rPr>
      <w:tab/>
    </w:r>
    <w:r w:rsidRPr="00A73CFD">
      <w:rPr>
        <w:rFonts w:ascii="Times" w:hAnsi="Times"/>
      </w:rPr>
      <w:tab/>
    </w:r>
    <w:r w:rsidRPr="00A73CFD">
      <w:rPr>
        <w:rFonts w:ascii="Times" w:hAnsi="Times"/>
        <w:color w:val="412919"/>
        <w:sz w:val="18"/>
        <w:szCs w:val="18"/>
      </w:rPr>
      <w:t>philoridgefarm.com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1EADA" w14:textId="77777777" w:rsidR="0062469C" w:rsidRDefault="0062469C" w:rsidP="00B22B38">
      <w:r>
        <w:separator/>
      </w:r>
    </w:p>
  </w:footnote>
  <w:footnote w:type="continuationSeparator" w:id="0">
    <w:p w14:paraId="7B6F8BEC" w14:textId="77777777" w:rsidR="0062469C" w:rsidRDefault="0062469C" w:rsidP="00B22B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5E11" w14:textId="7582D749" w:rsidR="00A73CFD" w:rsidRPr="00CD3371" w:rsidRDefault="00A73CFD" w:rsidP="00CC72A0">
    <w:pPr>
      <w:pStyle w:val="Header"/>
      <w:jc w:val="right"/>
      <w:rPr>
        <w:rFonts w:ascii="Helvetica Neue" w:hAnsi="Helvetica Neue"/>
        <w:color w:val="404040" w:themeColor="text1" w:themeTint="BF"/>
      </w:rPr>
    </w:pPr>
    <w:r w:rsidRPr="006A78DC">
      <w:rPr>
        <w:rFonts w:ascii="Gill Sans" w:hAnsi="Gill Sans" w:cs="Gill Sans"/>
        <w:noProof/>
        <w:color w:val="404040" w:themeColor="text1" w:themeTint="BF"/>
      </w:rPr>
      <w:drawing>
        <wp:anchor distT="0" distB="0" distL="114300" distR="114300" simplePos="0" relativeHeight="251662336" behindDoc="0" locked="0" layoutInCell="1" allowOverlap="1" wp14:anchorId="55D27047" wp14:editId="00B26A96">
          <wp:simplePos x="0" y="0"/>
          <wp:positionH relativeFrom="column">
            <wp:posOffset>143510</wp:posOffset>
          </wp:positionH>
          <wp:positionV relativeFrom="paragraph">
            <wp:posOffset>100965</wp:posOffset>
          </wp:positionV>
          <wp:extent cx="1676400" cy="868680"/>
          <wp:effectExtent l="0" t="0" r="0" b="0"/>
          <wp:wrapTight wrapText="bothSides">
            <wp:wrapPolygon edited="0">
              <wp:start x="9491" y="632"/>
              <wp:lineTo x="2945" y="6316"/>
              <wp:lineTo x="2945" y="8842"/>
              <wp:lineTo x="7855" y="12000"/>
              <wp:lineTo x="1636" y="16421"/>
              <wp:lineTo x="1636" y="20211"/>
              <wp:lineTo x="19636" y="20211"/>
              <wp:lineTo x="20291" y="17684"/>
              <wp:lineTo x="18982" y="15789"/>
              <wp:lineTo x="14073" y="12000"/>
              <wp:lineTo x="17673" y="8211"/>
              <wp:lineTo x="17345" y="6316"/>
              <wp:lineTo x="12436" y="632"/>
              <wp:lineTo x="9491" y="632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F Name Loc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3A5">
      <w:rPr>
        <w:rFonts w:ascii="Gill Sans" w:hAnsi="Gill Sans" w:cs="Gill Sans"/>
        <w:color w:val="404040" w:themeColor="text1" w:themeTint="BF"/>
      </w:rPr>
      <w:t>JOB OPENING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31869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F3453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C1E641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49A4AC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436C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652AE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2DE13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7F87B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70721A"/>
    <w:lvl w:ilvl="0">
      <w:start w:val="1"/>
      <w:numFmt w:val="bullet"/>
      <w:pStyle w:val="ListBullet2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53A62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9848AF4"/>
    <w:lvl w:ilvl="0">
      <w:start w:val="1"/>
      <w:numFmt w:val="bullet"/>
      <w:pStyle w:val="List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79652E7"/>
    <w:multiLevelType w:val="hybridMultilevel"/>
    <w:tmpl w:val="713A5F4A"/>
    <w:lvl w:ilvl="0" w:tplc="CD5E1C9A">
      <w:start w:val="1"/>
      <w:numFmt w:val="bullet"/>
      <w:lvlText w:val="·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83783"/>
    <w:multiLevelType w:val="hybridMultilevel"/>
    <w:tmpl w:val="9F68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C0F2F"/>
    <w:multiLevelType w:val="multilevel"/>
    <w:tmpl w:val="1F3CA166"/>
    <w:styleLink w:val="NumberedList-BL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404040" w:themeColor="text1" w:themeTint="BF"/>
        <w:sz w:val="22"/>
      </w:rPr>
    </w:lvl>
    <w:lvl w:ilvl="1">
      <w:start w:val="1"/>
      <w:numFmt w:val="lowerLetter"/>
      <w:lvlText w:val="%2."/>
      <w:lvlJc w:val="left"/>
      <w:pPr>
        <w:tabs>
          <w:tab w:val="num" w:pos="648"/>
        </w:tabs>
        <w:ind w:left="648" w:hanging="288"/>
      </w:pPr>
      <w:rPr>
        <w:rFonts w:hint="default"/>
        <w:color w:val="404040" w:themeColor="text1" w:themeTint="BF"/>
        <w:sz w:val="22"/>
      </w:rPr>
    </w:lvl>
    <w:lvl w:ilvl="2">
      <w:start w:val="1"/>
      <w:numFmt w:val="lowerRoman"/>
      <w:lvlText w:val="%3."/>
      <w:lvlJc w:val="left"/>
      <w:pPr>
        <w:tabs>
          <w:tab w:val="num" w:pos="936"/>
        </w:tabs>
        <w:ind w:left="936" w:hanging="288"/>
      </w:pPr>
      <w:rPr>
        <w:rFonts w:hint="default"/>
        <w:color w:val="404040" w:themeColor="text1" w:themeTint="BF"/>
        <w:sz w:val="22"/>
      </w:rPr>
    </w:lvl>
    <w:lvl w:ilvl="3">
      <w:start w:val="1"/>
      <w:numFmt w:val="bullet"/>
      <w:lvlText w:val="–"/>
      <w:lvlJc w:val="left"/>
      <w:pPr>
        <w:tabs>
          <w:tab w:val="num" w:pos="1152"/>
        </w:tabs>
        <w:ind w:left="1152" w:hanging="288"/>
      </w:pPr>
      <w:rPr>
        <w:rFonts w:ascii="Calibri" w:hAnsi="Calibri" w:hint="default"/>
        <w:color w:val="404040" w:themeColor="text1" w:themeTint="BF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99E101B"/>
    <w:multiLevelType w:val="hybridMultilevel"/>
    <w:tmpl w:val="4024FFD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>
    <w:nsid w:val="6AEE0A88"/>
    <w:multiLevelType w:val="multilevel"/>
    <w:tmpl w:val="1F3CA166"/>
    <w:numStyleLink w:val="NumberedList-BLC"/>
  </w:abstractNum>
  <w:abstractNum w:abstractNumId="16">
    <w:nsid w:val="7253276E"/>
    <w:multiLevelType w:val="hybridMultilevel"/>
    <w:tmpl w:val="A8DA4DEA"/>
    <w:lvl w:ilvl="0" w:tplc="CD5E1C9A">
      <w:start w:val="1"/>
      <w:numFmt w:val="bullet"/>
      <w:lvlText w:val="·"/>
      <w:lvlJc w:val="left"/>
      <w:pPr>
        <w:ind w:left="773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>
    <w:nsid w:val="7DBC6517"/>
    <w:multiLevelType w:val="hybridMultilevel"/>
    <w:tmpl w:val="F87E8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3"/>
  </w:num>
  <w:num w:numId="14">
    <w:abstractNumId w:val="15"/>
  </w:num>
  <w:num w:numId="15">
    <w:abstractNumId w:val="14"/>
  </w:num>
  <w:num w:numId="16">
    <w:abstractNumId w:val="16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ACC"/>
    <w:rsid w:val="0000037E"/>
    <w:rsid w:val="00000E86"/>
    <w:rsid w:val="00004E56"/>
    <w:rsid w:val="00050566"/>
    <w:rsid w:val="0005248A"/>
    <w:rsid w:val="000A5013"/>
    <w:rsid w:val="000A6865"/>
    <w:rsid w:val="001039FD"/>
    <w:rsid w:val="001178D5"/>
    <w:rsid w:val="001213A7"/>
    <w:rsid w:val="00122E25"/>
    <w:rsid w:val="00137FC4"/>
    <w:rsid w:val="001B3F23"/>
    <w:rsid w:val="001C4254"/>
    <w:rsid w:val="0021446B"/>
    <w:rsid w:val="002235AD"/>
    <w:rsid w:val="00276045"/>
    <w:rsid w:val="002A6F18"/>
    <w:rsid w:val="003152AB"/>
    <w:rsid w:val="0035338B"/>
    <w:rsid w:val="003A1DB4"/>
    <w:rsid w:val="003B77D1"/>
    <w:rsid w:val="003C239A"/>
    <w:rsid w:val="003D47B1"/>
    <w:rsid w:val="0048142C"/>
    <w:rsid w:val="004A119C"/>
    <w:rsid w:val="004B7F6A"/>
    <w:rsid w:val="004C5182"/>
    <w:rsid w:val="004F20B9"/>
    <w:rsid w:val="00525673"/>
    <w:rsid w:val="00532C2B"/>
    <w:rsid w:val="0054165C"/>
    <w:rsid w:val="00541DFD"/>
    <w:rsid w:val="0057073B"/>
    <w:rsid w:val="005A75AD"/>
    <w:rsid w:val="00615838"/>
    <w:rsid w:val="0062469C"/>
    <w:rsid w:val="006769FD"/>
    <w:rsid w:val="006A78DC"/>
    <w:rsid w:val="006C6333"/>
    <w:rsid w:val="006E5B8F"/>
    <w:rsid w:val="006E71FC"/>
    <w:rsid w:val="00710DF6"/>
    <w:rsid w:val="007B51B1"/>
    <w:rsid w:val="007B62A8"/>
    <w:rsid w:val="008073B4"/>
    <w:rsid w:val="0083504D"/>
    <w:rsid w:val="008533A5"/>
    <w:rsid w:val="008667AD"/>
    <w:rsid w:val="008B109D"/>
    <w:rsid w:val="00910CE1"/>
    <w:rsid w:val="00973E56"/>
    <w:rsid w:val="00A73CFD"/>
    <w:rsid w:val="00A75BD0"/>
    <w:rsid w:val="00A977F2"/>
    <w:rsid w:val="00AB571A"/>
    <w:rsid w:val="00AB6ED3"/>
    <w:rsid w:val="00AE11A4"/>
    <w:rsid w:val="00B05096"/>
    <w:rsid w:val="00B11570"/>
    <w:rsid w:val="00B22B38"/>
    <w:rsid w:val="00B451E5"/>
    <w:rsid w:val="00B65B9C"/>
    <w:rsid w:val="00BB47D0"/>
    <w:rsid w:val="00BF5690"/>
    <w:rsid w:val="00C01C94"/>
    <w:rsid w:val="00C01D87"/>
    <w:rsid w:val="00C5413F"/>
    <w:rsid w:val="00C63A48"/>
    <w:rsid w:val="00CA791C"/>
    <w:rsid w:val="00CB7842"/>
    <w:rsid w:val="00CC72A0"/>
    <w:rsid w:val="00CD3371"/>
    <w:rsid w:val="00D00ACC"/>
    <w:rsid w:val="00D037D7"/>
    <w:rsid w:val="00D25498"/>
    <w:rsid w:val="00D73D4E"/>
    <w:rsid w:val="00D83F32"/>
    <w:rsid w:val="00DA2C16"/>
    <w:rsid w:val="00DD3F28"/>
    <w:rsid w:val="00DE306D"/>
    <w:rsid w:val="00E454D9"/>
    <w:rsid w:val="00E52A58"/>
    <w:rsid w:val="00E81C9A"/>
    <w:rsid w:val="00FA5CD6"/>
    <w:rsid w:val="00FD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3C9E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B38"/>
    <w:rPr>
      <w:rFonts w:ascii="Calibri" w:hAnsi="Calibri"/>
      <w:color w:val="474746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2B38"/>
    <w:pPr>
      <w:keepNext/>
      <w:keepLines/>
      <w:spacing w:before="480"/>
      <w:outlineLvl w:val="0"/>
    </w:pPr>
    <w:rPr>
      <w:rFonts w:ascii="Helvetica Neue Medium" w:eastAsiaTheme="majorEastAsia" w:hAnsi="Helvetica Neue Medium" w:cstheme="majorBidi"/>
      <w:bCs/>
      <w:color w:val="B65423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2B38"/>
    <w:pPr>
      <w:keepNext/>
      <w:keepLines/>
      <w:spacing w:before="210"/>
      <w:outlineLvl w:val="1"/>
    </w:pPr>
    <w:rPr>
      <w:rFonts w:ascii="Helvetica Neue Medium" w:eastAsiaTheme="majorEastAsia" w:hAnsi="Helvetica Neue Medium" w:cstheme="majorBidi"/>
      <w:bCs/>
      <w:color w:val="B6542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2B38"/>
    <w:pPr>
      <w:keepNext/>
      <w:keepLines/>
      <w:spacing w:before="200" w:after="120"/>
      <w:outlineLvl w:val="2"/>
    </w:pPr>
    <w:rPr>
      <w:rFonts w:ascii="Helvetica Neue Medium" w:eastAsiaTheme="majorEastAsia" w:hAnsi="Helvetica Neue Medium" w:cstheme="majorBidi"/>
      <w:bCs/>
      <w:color w:val="31323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2B38"/>
    <w:pPr>
      <w:keepNext/>
      <w:keepLines/>
      <w:spacing w:before="200" w:after="100"/>
      <w:outlineLvl w:val="3"/>
    </w:pPr>
    <w:rPr>
      <w:rFonts w:asciiTheme="majorHAnsi" w:eastAsiaTheme="majorEastAsia" w:hAnsiTheme="majorHAnsi" w:cstheme="majorBidi"/>
      <w:b/>
      <w:bCs/>
      <w:iCs/>
      <w:color w:val="3132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2B38"/>
    <w:rPr>
      <w:rFonts w:ascii="Helvetica Neue Medium" w:eastAsiaTheme="majorEastAsia" w:hAnsi="Helvetica Neue Medium" w:cstheme="majorBidi"/>
      <w:bCs/>
      <w:color w:val="B65423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2B38"/>
    <w:rPr>
      <w:rFonts w:ascii="Helvetica Neue Medium" w:eastAsiaTheme="majorEastAsia" w:hAnsi="Helvetica Neue Medium" w:cstheme="majorBidi"/>
      <w:bCs/>
      <w:color w:val="B65423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B22B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B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B22B38"/>
    <w:rPr>
      <w:rFonts w:ascii="Helvetica Neue Medium" w:eastAsiaTheme="majorEastAsia" w:hAnsi="Helvetica Neue Medium" w:cstheme="majorBidi"/>
      <w:bCs/>
      <w:color w:val="313231"/>
      <w:sz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2B38"/>
    <w:rPr>
      <w:rFonts w:asciiTheme="majorHAnsi" w:eastAsiaTheme="majorEastAsia" w:hAnsiTheme="majorHAnsi" w:cstheme="majorBidi"/>
      <w:b/>
      <w:bCs/>
      <w:iCs/>
      <w:color w:val="313231"/>
      <w:sz w:val="21"/>
    </w:rPr>
  </w:style>
  <w:style w:type="paragraph" w:styleId="Footer">
    <w:name w:val="footer"/>
    <w:basedOn w:val="Normal"/>
    <w:link w:val="FooterChar"/>
    <w:uiPriority w:val="99"/>
    <w:unhideWhenUsed/>
    <w:rsid w:val="00B22B38"/>
    <w:pPr>
      <w:tabs>
        <w:tab w:val="center" w:pos="4320"/>
        <w:tab w:val="right" w:pos="8640"/>
      </w:tabs>
    </w:pPr>
    <w:rPr>
      <w:color w:val="C2BCB7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22B38"/>
    <w:rPr>
      <w:rFonts w:ascii="Calibri" w:hAnsi="Calibri"/>
      <w:color w:val="C2BCB7"/>
      <w:sz w:val="18"/>
    </w:rPr>
  </w:style>
  <w:style w:type="paragraph" w:styleId="Header">
    <w:name w:val="header"/>
    <w:basedOn w:val="Normal"/>
    <w:link w:val="HeaderChar"/>
    <w:uiPriority w:val="99"/>
    <w:unhideWhenUsed/>
    <w:rsid w:val="00B22B38"/>
    <w:pPr>
      <w:tabs>
        <w:tab w:val="center" w:pos="4320"/>
        <w:tab w:val="right" w:pos="8640"/>
      </w:tabs>
    </w:pPr>
    <w:rPr>
      <w:color w:val="C2BCB7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B22B38"/>
    <w:rPr>
      <w:rFonts w:ascii="Calibri" w:hAnsi="Calibri"/>
      <w:color w:val="C2BCB7"/>
      <w:sz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22B38"/>
    <w:rPr>
      <w:i/>
      <w:iCs/>
      <w:color w:val="69902C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22B38"/>
    <w:rPr>
      <w:rFonts w:ascii="Calibri" w:hAnsi="Calibri"/>
      <w:i/>
      <w:iCs/>
      <w:color w:val="69902C"/>
      <w:sz w:val="21"/>
    </w:rPr>
  </w:style>
  <w:style w:type="character" w:styleId="Hyperlink">
    <w:name w:val="Hyperlink"/>
    <w:basedOn w:val="DefaultParagraphFont"/>
    <w:uiPriority w:val="99"/>
    <w:unhideWhenUsed/>
    <w:rsid w:val="00B22B38"/>
    <w:rPr>
      <w:color w:val="69902C"/>
      <w:u w:val="none"/>
    </w:rPr>
  </w:style>
  <w:style w:type="paragraph" w:styleId="ListBullet">
    <w:name w:val="List Bullet"/>
    <w:basedOn w:val="Normal"/>
    <w:uiPriority w:val="99"/>
    <w:semiHidden/>
    <w:unhideWhenUsed/>
    <w:rsid w:val="00B22B38"/>
    <w:pPr>
      <w:numPr>
        <w:numId w:val="1"/>
      </w:numPr>
      <w:spacing w:after="120"/>
    </w:pPr>
  </w:style>
  <w:style w:type="paragraph" w:styleId="ListBullet2">
    <w:name w:val="List Bullet 2"/>
    <w:basedOn w:val="Normal"/>
    <w:uiPriority w:val="99"/>
    <w:semiHidden/>
    <w:unhideWhenUsed/>
    <w:rsid w:val="00B22B38"/>
    <w:pPr>
      <w:numPr>
        <w:numId w:val="2"/>
      </w:numPr>
      <w:spacing w:after="100"/>
    </w:pPr>
  </w:style>
  <w:style w:type="paragraph" w:styleId="ListNumber">
    <w:name w:val="List Number"/>
    <w:basedOn w:val="Normal"/>
    <w:uiPriority w:val="99"/>
    <w:semiHidden/>
    <w:unhideWhenUsed/>
    <w:rsid w:val="00B22B38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B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B38"/>
    <w:rPr>
      <w:rFonts w:ascii="Lucida Grande" w:hAnsi="Lucida Grande" w:cs="Lucida Grande"/>
      <w:color w:val="474746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451E5"/>
    <w:rPr>
      <w:color w:val="412919"/>
    </w:rPr>
  </w:style>
  <w:style w:type="character" w:styleId="CommentReference">
    <w:name w:val="annotation reference"/>
    <w:basedOn w:val="DefaultParagraphFont"/>
    <w:uiPriority w:val="99"/>
    <w:semiHidden/>
    <w:unhideWhenUsed/>
    <w:rsid w:val="00DE30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0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06D"/>
    <w:rPr>
      <w:rFonts w:ascii="Calibri" w:hAnsi="Calibri"/>
      <w:color w:val="47474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0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06D"/>
    <w:rPr>
      <w:rFonts w:ascii="Calibri" w:hAnsi="Calibri"/>
      <w:b/>
      <w:bCs/>
      <w:color w:val="474746"/>
      <w:sz w:val="20"/>
      <w:szCs w:val="20"/>
    </w:rPr>
  </w:style>
  <w:style w:type="character" w:customStyle="1" w:styleId="s7">
    <w:name w:val="s7"/>
    <w:basedOn w:val="DefaultParagraphFont"/>
    <w:rsid w:val="00137FC4"/>
  </w:style>
  <w:style w:type="paragraph" w:styleId="NormalWeb">
    <w:name w:val="Normal (Web)"/>
    <w:basedOn w:val="Normal"/>
    <w:uiPriority w:val="99"/>
    <w:unhideWhenUsed/>
    <w:rsid w:val="00973E5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</w:rPr>
  </w:style>
  <w:style w:type="character" w:styleId="Strong">
    <w:name w:val="Strong"/>
    <w:basedOn w:val="DefaultParagraphFont"/>
    <w:uiPriority w:val="22"/>
    <w:qFormat/>
    <w:rsid w:val="00000E86"/>
    <w:rPr>
      <w:b/>
      <w:bCs/>
    </w:rPr>
  </w:style>
  <w:style w:type="character" w:styleId="Emphasis">
    <w:name w:val="Emphasis"/>
    <w:basedOn w:val="DefaultParagraphFont"/>
    <w:uiPriority w:val="20"/>
    <w:qFormat/>
    <w:rsid w:val="00000E86"/>
    <w:rPr>
      <w:i/>
      <w:iCs/>
    </w:rPr>
  </w:style>
  <w:style w:type="paragraph" w:styleId="ListParagraph">
    <w:name w:val="List Paragraph"/>
    <w:basedOn w:val="Normal"/>
    <w:uiPriority w:val="34"/>
    <w:qFormat/>
    <w:rsid w:val="00000E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039FD"/>
    <w:rPr>
      <w:color w:val="800080" w:themeColor="followedHyperlink"/>
      <w:u w:val="single"/>
    </w:rPr>
  </w:style>
  <w:style w:type="numbering" w:customStyle="1" w:styleId="NumberedList-BLC">
    <w:name w:val="Numbered List - BLC"/>
    <w:rsid w:val="00A73CFD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1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bs@philoridgefarm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Dropbox\Bio-Logical%20Capital%20(BLCHI)\2015%20Bio-Logical%20Capital\BLCHI%20Media%20Relations%202015\Hana%20Ranch%20Press%20Release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C:\Users\andrea\Dropbox\Bio-Logical Capital (BLCHI)\2015 Bio-Logical Capital\BLCHI Media Relations 2015\Hana Ranch Press Release Template.dotm</Template>
  <TotalTime>0</TotalTime>
  <Pages>2</Pages>
  <Words>491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Bio-Logical Capital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epitcavage@philoridgefarm.com</cp:lastModifiedBy>
  <cp:revision>2</cp:revision>
  <cp:lastPrinted>2016-01-08T00:45:00Z</cp:lastPrinted>
  <dcterms:created xsi:type="dcterms:W3CDTF">2017-02-09T18:49:00Z</dcterms:created>
  <dcterms:modified xsi:type="dcterms:W3CDTF">2017-02-09T18:49:00Z</dcterms:modified>
</cp:coreProperties>
</file>